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23919D9" wp14:paraId="62877131" wp14:textId="3CA2991A">
      <w:pPr>
        <w:pStyle w:val="Heading3"/>
        <w:spacing w:before="281" w:beforeAutospacing="off" w:after="281" w:afterAutospacing="off"/>
      </w:pPr>
      <w:r w:rsidRPr="623919D9" w:rsidR="603833E9">
        <w:rPr>
          <w:rFonts w:ascii="Aptos" w:hAnsi="Aptos" w:eastAsia="Aptos" w:cs="Aptos"/>
          <w:b w:val="1"/>
          <w:bCs w:val="1"/>
          <w:noProof w:val="0"/>
          <w:sz w:val="28"/>
          <w:szCs w:val="28"/>
          <w:lang w:val="en-US"/>
        </w:rPr>
        <w:t>Energy Efficiency for Your Home: Discover Air Source Heat Pumps</w:t>
      </w:r>
    </w:p>
    <w:p xmlns:wp14="http://schemas.microsoft.com/office/word/2010/wordml" w:rsidP="623919D9" wp14:paraId="10C0CA9F" wp14:textId="0AD791C4">
      <w:pPr>
        <w:spacing w:before="240" w:beforeAutospacing="off" w:after="240" w:afterAutospacing="off"/>
      </w:pPr>
      <w:r w:rsidRPr="68F697F1" w:rsidR="603833E9">
        <w:rPr>
          <w:rFonts w:ascii="Aptos" w:hAnsi="Aptos" w:eastAsia="Aptos" w:cs="Aptos"/>
          <w:noProof w:val="0"/>
          <w:sz w:val="24"/>
          <w:szCs w:val="24"/>
          <w:lang w:val="en-US"/>
        </w:rPr>
        <w:t xml:space="preserve">At [Community Organization Name], </w:t>
      </w:r>
      <w:r w:rsidRPr="68F697F1" w:rsidR="603833E9">
        <w:rPr>
          <w:rFonts w:ascii="Aptos" w:hAnsi="Aptos" w:eastAsia="Aptos" w:cs="Aptos"/>
          <w:noProof w:val="0"/>
          <w:sz w:val="24"/>
          <w:szCs w:val="24"/>
          <w:lang w:val="en-US"/>
        </w:rPr>
        <w:t>we’re</w:t>
      </w:r>
      <w:r w:rsidRPr="68F697F1" w:rsidR="603833E9">
        <w:rPr>
          <w:rFonts w:ascii="Aptos" w:hAnsi="Aptos" w:eastAsia="Aptos" w:cs="Aptos"/>
          <w:noProof w:val="0"/>
          <w:sz w:val="24"/>
          <w:szCs w:val="24"/>
          <w:lang w:val="en-US"/>
        </w:rPr>
        <w:t xml:space="preserve"> committed to empowering our community with energy-saving solutions that improve comfort and reduce costs. One of the best technologies available today is the </w:t>
      </w:r>
      <w:r w:rsidRPr="68F697F1" w:rsidR="603833E9">
        <w:rPr>
          <w:rFonts w:ascii="Aptos" w:hAnsi="Aptos" w:eastAsia="Aptos" w:cs="Aptos"/>
          <w:b w:val="1"/>
          <w:bCs w:val="1"/>
          <w:noProof w:val="0"/>
          <w:sz w:val="24"/>
          <w:szCs w:val="24"/>
          <w:lang w:val="en-US"/>
        </w:rPr>
        <w:t>air source heat pump (ASHP)</w:t>
      </w:r>
      <w:r w:rsidRPr="68F697F1" w:rsidR="018DD949">
        <w:rPr>
          <w:rFonts w:ascii="Aptos" w:hAnsi="Aptos" w:eastAsia="Aptos" w:cs="Aptos"/>
          <w:b w:val="1"/>
          <w:bCs w:val="1"/>
          <w:noProof w:val="0"/>
          <w:sz w:val="24"/>
          <w:szCs w:val="24"/>
          <w:lang w:val="en-US"/>
        </w:rPr>
        <w:t xml:space="preserve"> </w:t>
      </w:r>
      <w:r w:rsidRPr="68F697F1" w:rsidR="603833E9">
        <w:rPr>
          <w:rFonts w:ascii="Aptos" w:hAnsi="Aptos" w:eastAsia="Aptos" w:cs="Aptos"/>
          <w:noProof w:val="0"/>
          <w:sz w:val="24"/>
          <w:szCs w:val="24"/>
          <w:lang w:val="en-US"/>
        </w:rPr>
        <w:t>—</w:t>
      </w:r>
      <w:r w:rsidRPr="68F697F1" w:rsidR="3924F6BA">
        <w:rPr>
          <w:rFonts w:ascii="Aptos" w:hAnsi="Aptos" w:eastAsia="Aptos" w:cs="Aptos"/>
          <w:noProof w:val="0"/>
          <w:sz w:val="24"/>
          <w:szCs w:val="24"/>
          <w:lang w:val="en-US"/>
        </w:rPr>
        <w:t xml:space="preserve"> </w:t>
      </w:r>
      <w:r w:rsidRPr="68F697F1" w:rsidR="603833E9">
        <w:rPr>
          <w:rFonts w:ascii="Aptos" w:hAnsi="Aptos" w:eastAsia="Aptos" w:cs="Aptos"/>
          <w:noProof w:val="0"/>
          <w:sz w:val="24"/>
          <w:szCs w:val="24"/>
          <w:lang w:val="en-US"/>
        </w:rPr>
        <w:t>a highly efficient system that provides both heating and cooling for your home.</w:t>
      </w:r>
    </w:p>
    <w:p xmlns:wp14="http://schemas.microsoft.com/office/word/2010/wordml" w:rsidP="623919D9" wp14:paraId="3AC98D4A" wp14:textId="61AAD250">
      <w:pPr>
        <w:spacing w:before="240" w:beforeAutospacing="off" w:after="240" w:afterAutospacing="off"/>
      </w:pPr>
      <w:r w:rsidRPr="68F697F1" w:rsidR="603833E9">
        <w:rPr>
          <w:rFonts w:ascii="Aptos" w:hAnsi="Aptos" w:eastAsia="Aptos" w:cs="Aptos"/>
          <w:b w:val="1"/>
          <w:bCs w:val="1"/>
          <w:noProof w:val="0"/>
          <w:sz w:val="24"/>
          <w:szCs w:val="24"/>
          <w:lang w:val="en-US"/>
        </w:rPr>
        <w:t xml:space="preserve">Why Choose an </w:t>
      </w:r>
      <w:r w:rsidRPr="68F697F1" w:rsidR="4713A52F">
        <w:rPr>
          <w:rFonts w:ascii="Aptos" w:hAnsi="Aptos" w:eastAsia="Aptos" w:cs="Aptos"/>
          <w:b w:val="1"/>
          <w:bCs w:val="1"/>
          <w:noProof w:val="0"/>
          <w:sz w:val="24"/>
          <w:szCs w:val="24"/>
          <w:lang w:val="en-US"/>
        </w:rPr>
        <w:t>ASHP</w:t>
      </w:r>
      <w:r w:rsidRPr="68F697F1" w:rsidR="603833E9">
        <w:rPr>
          <w:rFonts w:ascii="Aptos" w:hAnsi="Aptos" w:eastAsia="Aptos" w:cs="Aptos"/>
          <w:b w:val="1"/>
          <w:bCs w:val="1"/>
          <w:noProof w:val="0"/>
          <w:sz w:val="24"/>
          <w:szCs w:val="24"/>
          <w:lang w:val="en-US"/>
        </w:rPr>
        <w:t>?</w:t>
      </w:r>
    </w:p>
    <w:p xmlns:wp14="http://schemas.microsoft.com/office/word/2010/wordml" w:rsidP="623919D9" wp14:paraId="651CF545" wp14:textId="22EFCE57">
      <w:pPr>
        <w:spacing w:before="240" w:beforeAutospacing="off" w:after="240" w:afterAutospacing="off"/>
      </w:pPr>
      <w:r w:rsidRPr="68F697F1" w:rsidR="603833E9">
        <w:rPr>
          <w:rFonts w:ascii="Aptos" w:hAnsi="Aptos" w:eastAsia="Aptos" w:cs="Aptos"/>
          <w:noProof w:val="0"/>
          <w:sz w:val="24"/>
          <w:szCs w:val="24"/>
          <w:lang w:val="en-US"/>
        </w:rPr>
        <w:t xml:space="preserve"> </w:t>
      </w:r>
      <w:r w:rsidRPr="68F697F1" w:rsidR="68C647F3">
        <w:rPr>
          <w:rFonts w:ascii="Aptos" w:hAnsi="Aptos" w:eastAsia="Aptos" w:cs="Aptos"/>
          <w:noProof w:val="0"/>
          <w:sz w:val="24"/>
          <w:szCs w:val="24"/>
          <w:lang w:val="en-US"/>
        </w:rPr>
        <w:t>ASHPs</w:t>
      </w:r>
      <w:r w:rsidRPr="68F697F1" w:rsidR="603833E9">
        <w:rPr>
          <w:rFonts w:ascii="Aptos" w:hAnsi="Aptos" w:eastAsia="Aptos" w:cs="Aptos"/>
          <w:noProof w:val="0"/>
          <w:sz w:val="24"/>
          <w:szCs w:val="24"/>
          <w:lang w:val="en-US"/>
        </w:rPr>
        <w:t xml:space="preserve"> are a smart choice for year-round comfort. They work by transferring heat instead of generating it, which uses far less energy than traditional systems. During the winter, they deliver reliable, efficient heating, and in the summer, they fully replace your air conditioner</w:t>
      </w:r>
      <w:r w:rsidRPr="68F697F1" w:rsidR="0B1295D2">
        <w:rPr>
          <w:rFonts w:ascii="Aptos" w:hAnsi="Aptos" w:eastAsia="Aptos" w:cs="Aptos"/>
          <w:noProof w:val="0"/>
          <w:sz w:val="24"/>
          <w:szCs w:val="24"/>
          <w:lang w:val="en-US"/>
        </w:rPr>
        <w:t xml:space="preserve">, </w:t>
      </w:r>
      <w:r w:rsidRPr="68F697F1" w:rsidR="603833E9">
        <w:rPr>
          <w:rFonts w:ascii="Aptos" w:hAnsi="Aptos" w:eastAsia="Aptos" w:cs="Aptos"/>
          <w:noProof w:val="0"/>
          <w:sz w:val="24"/>
          <w:szCs w:val="24"/>
          <w:lang w:val="en-US"/>
        </w:rPr>
        <w:t>offering one solution for all seasons.</w:t>
      </w:r>
    </w:p>
    <w:p xmlns:wp14="http://schemas.microsoft.com/office/word/2010/wordml" w:rsidP="623919D9" wp14:paraId="796B3A55" wp14:textId="2937B40E">
      <w:pPr>
        <w:spacing w:before="240" w:beforeAutospacing="off" w:after="240" w:afterAutospacing="off"/>
      </w:pPr>
      <w:r w:rsidRPr="623919D9" w:rsidR="603833E9">
        <w:rPr>
          <w:rFonts w:ascii="Aptos" w:hAnsi="Aptos" w:eastAsia="Aptos" w:cs="Aptos"/>
          <w:b w:val="1"/>
          <w:bCs w:val="1"/>
          <w:noProof w:val="0"/>
          <w:sz w:val="24"/>
          <w:szCs w:val="24"/>
          <w:lang w:val="en-US"/>
        </w:rPr>
        <w:t>Affordable Options for Everyone</w:t>
      </w:r>
    </w:p>
    <w:p xmlns:wp14="http://schemas.microsoft.com/office/word/2010/wordml" w:rsidP="623919D9" wp14:paraId="48C5036E" wp14:textId="3D7C9A53">
      <w:pPr>
        <w:spacing w:before="240" w:beforeAutospacing="off" w:after="240" w:afterAutospacing="off"/>
      </w:pPr>
      <w:r w:rsidRPr="68F697F1" w:rsidR="603833E9">
        <w:rPr>
          <w:rFonts w:ascii="Aptos" w:hAnsi="Aptos" w:eastAsia="Aptos" w:cs="Aptos"/>
          <w:noProof w:val="0"/>
          <w:sz w:val="24"/>
          <w:szCs w:val="24"/>
          <w:lang w:val="en-US"/>
        </w:rPr>
        <w:t xml:space="preserve"> We understand that upgrading your home’s heating and cooling system is a big decision, but </w:t>
      </w:r>
      <w:r w:rsidRPr="68F697F1" w:rsidR="603833E9">
        <w:rPr>
          <w:rFonts w:ascii="Aptos" w:hAnsi="Aptos" w:eastAsia="Aptos" w:cs="Aptos"/>
          <w:noProof w:val="0"/>
          <w:sz w:val="24"/>
          <w:szCs w:val="24"/>
          <w:lang w:val="en-US"/>
        </w:rPr>
        <w:t>it’s</w:t>
      </w:r>
      <w:r w:rsidRPr="68F697F1" w:rsidR="603833E9">
        <w:rPr>
          <w:rFonts w:ascii="Aptos" w:hAnsi="Aptos" w:eastAsia="Aptos" w:cs="Aptos"/>
          <w:noProof w:val="0"/>
          <w:sz w:val="24"/>
          <w:szCs w:val="24"/>
          <w:lang w:val="en-US"/>
        </w:rPr>
        <w:t xml:space="preserve"> more affordable than ever. Thanks to </w:t>
      </w:r>
      <w:r w:rsidRPr="68F697F1" w:rsidR="603833E9">
        <w:rPr>
          <w:rFonts w:ascii="Aptos" w:hAnsi="Aptos" w:eastAsia="Aptos" w:cs="Aptos"/>
          <w:b w:val="1"/>
          <w:bCs w:val="1"/>
          <w:noProof w:val="0"/>
          <w:sz w:val="24"/>
          <w:szCs w:val="24"/>
          <w:lang w:val="en-US"/>
        </w:rPr>
        <w:t>rebates, low-cost financing, and incentives</w:t>
      </w:r>
      <w:r w:rsidRPr="68F697F1" w:rsidR="603833E9">
        <w:rPr>
          <w:rFonts w:ascii="Aptos" w:hAnsi="Aptos" w:eastAsia="Aptos" w:cs="Aptos"/>
          <w:noProof w:val="0"/>
          <w:sz w:val="24"/>
          <w:szCs w:val="24"/>
          <w:lang w:val="en-US"/>
        </w:rPr>
        <w:t xml:space="preserve">, many households can offset the upfront costs of installation. These programs make </w:t>
      </w:r>
      <w:r w:rsidRPr="68F697F1" w:rsidR="481796FB">
        <w:rPr>
          <w:rFonts w:ascii="Aptos" w:hAnsi="Aptos" w:eastAsia="Aptos" w:cs="Aptos"/>
          <w:noProof w:val="0"/>
          <w:sz w:val="24"/>
          <w:szCs w:val="24"/>
          <w:lang w:val="en-US"/>
        </w:rPr>
        <w:t>ASHPs</w:t>
      </w:r>
      <w:r w:rsidRPr="68F697F1" w:rsidR="603833E9">
        <w:rPr>
          <w:rFonts w:ascii="Aptos" w:hAnsi="Aptos" w:eastAsia="Aptos" w:cs="Aptos"/>
          <w:noProof w:val="0"/>
          <w:sz w:val="24"/>
          <w:szCs w:val="24"/>
          <w:lang w:val="en-US"/>
        </w:rPr>
        <w:t xml:space="preserve"> an accessible </w:t>
      </w:r>
      <w:r w:rsidRPr="68F697F1" w:rsidR="603833E9">
        <w:rPr>
          <w:rFonts w:ascii="Aptos" w:hAnsi="Aptos" w:eastAsia="Aptos" w:cs="Aptos"/>
          <w:noProof w:val="0"/>
          <w:sz w:val="24"/>
          <w:szCs w:val="24"/>
          <w:lang w:val="en-US"/>
        </w:rPr>
        <w:t>option</w:t>
      </w:r>
      <w:r w:rsidRPr="68F697F1" w:rsidR="603833E9">
        <w:rPr>
          <w:rFonts w:ascii="Aptos" w:hAnsi="Aptos" w:eastAsia="Aptos" w:cs="Aptos"/>
          <w:noProof w:val="0"/>
          <w:sz w:val="24"/>
          <w:szCs w:val="24"/>
          <w:lang w:val="en-US"/>
        </w:rPr>
        <w:t xml:space="preserve"> for a wide range of families in our community.</w:t>
      </w:r>
    </w:p>
    <w:p xmlns:wp14="http://schemas.microsoft.com/office/word/2010/wordml" w:rsidP="623919D9" wp14:paraId="574BA93C" wp14:textId="6EF276DA">
      <w:pPr>
        <w:spacing w:before="240" w:beforeAutospacing="off" w:after="240" w:afterAutospacing="off"/>
      </w:pPr>
      <w:r w:rsidRPr="623919D9" w:rsidR="603833E9">
        <w:rPr>
          <w:rFonts w:ascii="Aptos" w:hAnsi="Aptos" w:eastAsia="Aptos" w:cs="Aptos"/>
          <w:b w:val="1"/>
          <w:bCs w:val="1"/>
          <w:noProof w:val="0"/>
          <w:sz w:val="24"/>
          <w:szCs w:val="24"/>
          <w:lang w:val="en-US"/>
        </w:rPr>
        <w:t>See the Benefits for Yourself</w:t>
      </w:r>
    </w:p>
    <w:p xmlns:wp14="http://schemas.microsoft.com/office/word/2010/wordml" w:rsidP="623919D9" wp14:paraId="7B0E7C45" wp14:textId="20508EC2">
      <w:pPr>
        <w:spacing w:before="240" w:beforeAutospacing="off" w:after="240" w:afterAutospacing="off"/>
      </w:pPr>
      <w:r w:rsidRPr="623919D9" w:rsidR="603833E9">
        <w:rPr>
          <w:rFonts w:ascii="Aptos" w:hAnsi="Aptos" w:eastAsia="Aptos" w:cs="Aptos"/>
          <w:noProof w:val="0"/>
          <w:sz w:val="24"/>
          <w:szCs w:val="24"/>
          <w:lang w:val="en-US"/>
        </w:rPr>
        <w:t xml:space="preserve"> The savings and efficiency you’ll experience depend on your current heating system. Whether you’re replacing a furnace, electric baseboards, or an older AC unit, the potential energy savings can vary. That’s why it’s important to talk with a contractor who can assess your specific situation and recommend the best options.</w:t>
      </w:r>
    </w:p>
    <w:p xmlns:wp14="http://schemas.microsoft.com/office/word/2010/wordml" w:rsidP="623919D9" wp14:paraId="30D01BD1" wp14:textId="1C384A0D">
      <w:pPr>
        <w:spacing w:before="240" w:beforeAutospacing="off" w:after="240" w:afterAutospacing="off"/>
      </w:pPr>
      <w:r w:rsidRPr="68F697F1" w:rsidR="603833E9">
        <w:rPr>
          <w:rFonts w:ascii="Aptos" w:hAnsi="Aptos" w:eastAsia="Aptos" w:cs="Aptos"/>
          <w:noProof w:val="0"/>
          <w:sz w:val="24"/>
          <w:szCs w:val="24"/>
          <w:lang w:val="en-US"/>
        </w:rPr>
        <w:t xml:space="preserve">At [Community Organization Name], </w:t>
      </w:r>
      <w:r w:rsidRPr="68F697F1" w:rsidR="603833E9">
        <w:rPr>
          <w:rFonts w:ascii="Aptos" w:hAnsi="Aptos" w:eastAsia="Aptos" w:cs="Aptos"/>
          <w:noProof w:val="0"/>
          <w:sz w:val="24"/>
          <w:szCs w:val="24"/>
          <w:lang w:val="en-US"/>
        </w:rPr>
        <w:t>we’re</w:t>
      </w:r>
      <w:r w:rsidRPr="68F697F1" w:rsidR="603833E9">
        <w:rPr>
          <w:rFonts w:ascii="Aptos" w:hAnsi="Aptos" w:eastAsia="Aptos" w:cs="Aptos"/>
          <w:noProof w:val="0"/>
          <w:sz w:val="24"/>
          <w:szCs w:val="24"/>
          <w:lang w:val="en-US"/>
        </w:rPr>
        <w:t xml:space="preserve"> here to help you learn more about this innovative technology and connect you with trusted resources. Together, we can create a more energy</w:t>
      </w:r>
      <w:r w:rsidRPr="68F697F1" w:rsidR="56E97C53">
        <w:rPr>
          <w:rFonts w:ascii="Aptos" w:hAnsi="Aptos" w:eastAsia="Aptos" w:cs="Aptos"/>
          <w:noProof w:val="0"/>
          <w:sz w:val="24"/>
          <w:szCs w:val="24"/>
          <w:lang w:val="en-US"/>
        </w:rPr>
        <w:t xml:space="preserve"> </w:t>
      </w:r>
      <w:r w:rsidRPr="68F697F1" w:rsidR="603833E9">
        <w:rPr>
          <w:rFonts w:ascii="Aptos" w:hAnsi="Aptos" w:eastAsia="Aptos" w:cs="Aptos"/>
          <w:noProof w:val="0"/>
          <w:sz w:val="24"/>
          <w:szCs w:val="24"/>
          <w:lang w:val="en-US"/>
        </w:rPr>
        <w:t>efficient and sustainable future for everyone in our community.</w:t>
      </w:r>
    </w:p>
    <w:p xmlns:wp14="http://schemas.microsoft.com/office/word/2010/wordml" w:rsidP="33E57423" wp14:paraId="2C078E63" wp14:textId="58D26EAC">
      <w:pPr>
        <w:spacing w:before="240" w:beforeAutospacing="off" w:after="240" w:afterAutospacing="off"/>
        <w:rPr>
          <w:rFonts w:ascii="Aptos" w:hAnsi="Aptos" w:eastAsia="Aptos" w:cs="Aptos"/>
          <w:b w:val="1"/>
          <w:bCs w:val="1"/>
          <w:noProof w:val="0"/>
          <w:sz w:val="24"/>
          <w:szCs w:val="24"/>
          <w:lang w:val="en-US"/>
        </w:rPr>
      </w:pPr>
      <w:hyperlink r:id="R6def4e78cd5945bf">
        <w:r w:rsidRPr="33E57423" w:rsidR="603833E9">
          <w:rPr>
            <w:rStyle w:val="Hyperlink"/>
            <w:rFonts w:ascii="Aptos" w:hAnsi="Aptos" w:eastAsia="Aptos" w:cs="Aptos"/>
            <w:b w:val="1"/>
            <w:bCs w:val="1"/>
            <w:noProof w:val="0"/>
            <w:sz w:val="24"/>
            <w:szCs w:val="24"/>
            <w:lang w:val="en-US"/>
          </w:rPr>
          <w:t>Learn More and Get Started Today</w:t>
        </w:r>
        <w:r w:rsidRPr="33E57423" w:rsidR="603833E9">
          <w:rPr>
            <w:rStyle w:val="Hyperlink"/>
            <w:rFonts w:ascii="Aptos" w:hAnsi="Aptos" w:eastAsia="Aptos" w:cs="Aptos"/>
            <w:b w:val="1"/>
            <w:bCs w:val="1"/>
            <w:noProof w:val="0"/>
            <w:sz w:val="24"/>
            <w:szCs w:val="24"/>
            <w:lang w:val="en-US"/>
          </w:rPr>
          <w:t>!</w:t>
        </w:r>
      </w:hyperlink>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35B0B5"/>
    <w:rsid w:val="018DD949"/>
    <w:rsid w:val="0B1295D2"/>
    <w:rsid w:val="28DE3918"/>
    <w:rsid w:val="2E3106E6"/>
    <w:rsid w:val="33E57423"/>
    <w:rsid w:val="3924F6BA"/>
    <w:rsid w:val="4713A52F"/>
    <w:rsid w:val="481796FB"/>
    <w:rsid w:val="56E97C53"/>
    <w:rsid w:val="5735B0B5"/>
    <w:rsid w:val="58DC9E51"/>
    <w:rsid w:val="603833E9"/>
    <w:rsid w:val="623919D9"/>
    <w:rsid w:val="68C647F3"/>
    <w:rsid w:val="68F697F1"/>
    <w:rsid w:val="78F88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5B0B5"/>
  <w15:chartTrackingRefBased/>
  <w15:docId w15:val="{78C1FD73-E6F7-48BD-9618-202C6D9D46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33E5742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mnashp.org/" TargetMode="External" Id="R6def4e78cd5945b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162BD1F8211D4AAFA69D5D94808B1A" ma:contentTypeVersion="15" ma:contentTypeDescription="Create a new document." ma:contentTypeScope="" ma:versionID="fb1561c57010724802da2e94e9c74d30">
  <xsd:schema xmlns:xsd="http://www.w3.org/2001/XMLSchema" xmlns:xs="http://www.w3.org/2001/XMLSchema" xmlns:p="http://schemas.microsoft.com/office/2006/metadata/properties" xmlns:ns2="b24f3537-1c9d-42dc-bf99-d97b39fb1dec" xmlns:ns3="285f30fa-d97d-4ff5-b1c5-b7d901859d70" targetNamespace="http://schemas.microsoft.com/office/2006/metadata/properties" ma:root="true" ma:fieldsID="057738ade70b5e5d94fe65740ab15c13" ns2:_="" ns3:_="">
    <xsd:import namespace="b24f3537-1c9d-42dc-bf99-d97b39fb1dec"/>
    <xsd:import namespace="285f30fa-d97d-4ff5-b1c5-b7d901859d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f3537-1c9d-42dc-bf99-d97b39fb1d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9a0f46-e4dd-43c2-ba3d-f75fc084c8e2}" ma:internalName="TaxCatchAll" ma:showField="CatchAllData" ma:web="b24f3537-1c9d-42dc-bf99-d97b39fb1d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5f30fa-d97d-4ff5-b1c5-b7d901859d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1851baa-7381-400f-9b48-5a5f088c2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4f3537-1c9d-42dc-bf99-d97b39fb1dec" xsi:nil="true"/>
    <lcf76f155ced4ddcb4097134ff3c332f xmlns="285f30fa-d97d-4ff5-b1c5-b7d901859d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9358D9-1427-456F-AF42-61873B7A64FD}"/>
</file>

<file path=customXml/itemProps2.xml><?xml version="1.0" encoding="utf-8"?>
<ds:datastoreItem xmlns:ds="http://schemas.openxmlformats.org/officeDocument/2006/customXml" ds:itemID="{B3ADB484-5483-42D6-9327-7739250A5A6D}"/>
</file>

<file path=customXml/itemProps3.xml><?xml version="1.0" encoding="utf-8"?>
<ds:datastoreItem xmlns:ds="http://schemas.openxmlformats.org/officeDocument/2006/customXml" ds:itemID="{284C7505-4C1E-409F-9D3A-EDB853A8806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LeBlanc</dc:creator>
  <keywords/>
  <dc:description/>
  <lastModifiedBy>Aldi Pradra</lastModifiedBy>
  <dcterms:created xsi:type="dcterms:W3CDTF">2024-11-22T19:53:44.0000000Z</dcterms:created>
  <dcterms:modified xsi:type="dcterms:W3CDTF">2025-01-20T17:41:02.4787473Z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0x0101009F162BD1F8211D4AAFA69D5D94808B1A</vt:lpwstr>
  </property>
  <property fmtid="{D5CDD505-2E9C-101B-9397-08002B2CF9AE}" pid="3" name="MediaServiceImageTags">
    <vt:lpwstr/>
  </property>
</Properties>
</file>